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17.06.2020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 dobry.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object w:dxaOrig="2649" w:dyaOrig="2649">
          <v:rect xmlns:o="urn:schemas-microsoft-com:office:office" xmlns:v="urn:schemas-microsoft-com:vml" id="rectole0000000000" style="width:132.450000pt;height:13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Zapraszam do zabawy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pocz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ątek zapraszam do krótkiej gimnastyki. Proszę wykonywać pokazywane ćwiczenia: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https://www.youtube.com/watch?v=ozI7YcVASgo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Nied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ługo będą wakacje. Obejrzyjcie film o tym, jak bezpiecznie zachować się nad wodą: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https://www.youtube.com/watch?v=Ui-ndYWcThA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ście teraz do zabawy waszych bliskich i zaśpiewajcie piosenkę pt. „Jesteśmy żaby, aby, aby”: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https://www.youtube.com/watch?v=ulPGOlKOWM0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żej znajduje się kolorowanka, proszę pokolorować.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ękuję.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 widzenia.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9559" w:dyaOrig="6609">
          <v:rect xmlns:o="urn:schemas-microsoft-com:office:office" xmlns:v="urn:schemas-microsoft-com:vml" id="rectole0000000001" style="width:477.950000pt;height:330.4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Ui-ndYWcThA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www.youtube.com/watch?v=ozI7YcVASgo" Id="docRId2" Type="http://schemas.openxmlformats.org/officeDocument/2006/relationships/hyperlink"/><Relationship TargetMode="External" Target="https://www.youtube.com/watch?v=ulPGOlKOWM0" Id="docRId4" Type="http://schemas.openxmlformats.org/officeDocument/2006/relationships/hyperlink"/><Relationship Target="media/image1.wmf" Id="docRId6" Type="http://schemas.openxmlformats.org/officeDocument/2006/relationships/image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="embeddings/oleObject1.bin" Id="docRId5" Type="http://schemas.openxmlformats.org/officeDocument/2006/relationships/oleObject"/></Relationships>
</file>